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BD889" w14:textId="7474F691" w:rsidR="00352BBD" w:rsidRDefault="008A7320">
      <w:pPr>
        <w:pBdr>
          <w:top w:val="nil"/>
          <w:left w:val="nil"/>
          <w:bottom w:val="nil"/>
          <w:right w:val="nil"/>
          <w:between w:val="nil"/>
        </w:pBdr>
        <w:rPr>
          <w:color w:val="000000"/>
          <w:sz w:val="20"/>
          <w:szCs w:val="20"/>
        </w:rPr>
      </w:pPr>
      <w:bookmarkStart w:id="0" w:name="_GoBack"/>
      <w:bookmarkEnd w:id="0"/>
      <w:r w:rsidRPr="00950E46">
        <w:rPr>
          <w:color w:val="000000"/>
          <w:sz w:val="20"/>
          <w:szCs w:val="20"/>
        </w:rPr>
        <w:t xml:space="preserve">Allegato 1 </w:t>
      </w:r>
      <w:r w:rsidR="000D1D9D" w:rsidRPr="00950E46">
        <w:rPr>
          <w:color w:val="000000"/>
          <w:sz w:val="20"/>
          <w:szCs w:val="20"/>
        </w:rPr>
        <w:t>Circ. n.</w:t>
      </w:r>
      <w:r w:rsidR="00950E46" w:rsidRPr="00950E46">
        <w:rPr>
          <w:color w:val="000000"/>
          <w:sz w:val="20"/>
          <w:szCs w:val="20"/>
        </w:rPr>
        <w:t>150</w:t>
      </w:r>
      <w:r w:rsidR="000D1D9D" w:rsidRPr="00950E46">
        <w:rPr>
          <w:color w:val="000000"/>
          <w:sz w:val="20"/>
          <w:szCs w:val="20"/>
        </w:rPr>
        <w:t xml:space="preserve"> del </w:t>
      </w:r>
      <w:r w:rsidR="00354534" w:rsidRPr="00950E46">
        <w:rPr>
          <w:color w:val="000000"/>
          <w:sz w:val="20"/>
          <w:szCs w:val="20"/>
        </w:rPr>
        <w:t>1</w:t>
      </w:r>
      <w:r w:rsidR="000D1D9D" w:rsidRPr="00950E46">
        <w:rPr>
          <w:color w:val="000000"/>
          <w:sz w:val="20"/>
          <w:szCs w:val="20"/>
        </w:rPr>
        <w:t>0/01/2025</w:t>
      </w:r>
    </w:p>
    <w:p w14:paraId="6E8EE239" w14:textId="77777777" w:rsidR="000D1D9D" w:rsidRDefault="00A34C6F">
      <w:pPr>
        <w:pBdr>
          <w:top w:val="nil"/>
          <w:left w:val="nil"/>
          <w:bottom w:val="nil"/>
          <w:right w:val="nil"/>
          <w:between w:val="nil"/>
        </w:pBdr>
        <w:rPr>
          <w:color w:val="000000"/>
          <w:sz w:val="20"/>
          <w:szCs w:val="20"/>
        </w:rPr>
      </w:pPr>
      <w:r>
        <w:rPr>
          <w:color w:val="000000"/>
          <w:sz w:val="20"/>
          <w:szCs w:val="20"/>
        </w:rPr>
        <w:t>IVCC</w:t>
      </w:r>
      <w:r w:rsidR="000D1D9D">
        <w:rPr>
          <w:color w:val="000000"/>
          <w:sz w:val="20"/>
          <w:szCs w:val="20"/>
        </w:rPr>
        <w:t>-IVDC</w:t>
      </w:r>
    </w:p>
    <w:p w14:paraId="7A899878" w14:textId="77777777" w:rsidR="00311233" w:rsidRDefault="00311233">
      <w:pPr>
        <w:pBdr>
          <w:top w:val="nil"/>
          <w:left w:val="nil"/>
          <w:bottom w:val="nil"/>
          <w:right w:val="nil"/>
          <w:between w:val="nil"/>
        </w:pBdr>
        <w:rPr>
          <w:color w:val="000000"/>
          <w:sz w:val="6"/>
          <w:szCs w:val="6"/>
        </w:rPr>
      </w:pPr>
    </w:p>
    <w:p w14:paraId="0BAB25DD"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69D48C7D" wp14:editId="466C9609">
                <wp:extent cx="6256020" cy="1733550"/>
                <wp:effectExtent l="0" t="0" r="1143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733550"/>
                        </a:xfrm>
                        <a:prstGeom prst="rect">
                          <a:avLst/>
                        </a:prstGeom>
                        <a:noFill/>
                        <a:ln w="6350">
                          <a:solidFill>
                            <a:srgbClr val="000000"/>
                          </a:solidFill>
                          <a:miter lim="800000"/>
                          <a:headEnd/>
                          <a:tailEnd/>
                        </a:ln>
                      </wps:spPr>
                      <wps:txbx>
                        <w:txbxContent>
                          <w:p w14:paraId="3202DC1D" w14:textId="77777777" w:rsidR="00352BBD" w:rsidRDefault="001C5247" w:rsidP="00AB1F77">
                            <w:pPr>
                              <w:spacing w:before="21" w:line="368" w:lineRule="exact"/>
                              <w:ind w:left="1315" w:right="1323"/>
                              <w:jc w:val="center"/>
                              <w:rPr>
                                <w:b/>
                              </w:rPr>
                            </w:pPr>
                            <w:bookmarkStart w:id="1" w:name="1fob9te" w:colFirst="0" w:colLast="0"/>
                            <w:bookmarkEnd w:id="1"/>
                            <w:r w:rsidRPr="00127B61">
                              <w:rPr>
                                <w:b/>
                              </w:rPr>
                              <w:t xml:space="preserve">Modulo </w:t>
                            </w:r>
                          </w:p>
                          <w:p w14:paraId="00C1EDF3" w14:textId="77777777" w:rsidR="00FE4A01"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2AD23AA7" w14:textId="77777777" w:rsidR="00A34C6F" w:rsidRDefault="00A34C6F" w:rsidP="00A34C6F">
                            <w:pPr>
                              <w:pStyle w:val="Corpotesto"/>
                              <w:jc w:val="center"/>
                              <w:rPr>
                                <w:b/>
                                <w:shd w:val="clear" w:color="auto" w:fill="FFFFFF"/>
                              </w:rPr>
                            </w:pPr>
                            <w:r w:rsidRPr="00A34C6F">
                              <w:rPr>
                                <w:b/>
                                <w:shd w:val="clear" w:color="auto" w:fill="FFFFFF"/>
                              </w:rPr>
                              <w:t>Avvio progetto PCTO</w:t>
                            </w:r>
                          </w:p>
                          <w:p w14:paraId="5E20D50F" w14:textId="6C693E38" w:rsidR="00A34C6F" w:rsidRDefault="00A34C6F" w:rsidP="00A34C6F">
                            <w:pPr>
                              <w:pStyle w:val="Corpotesto"/>
                              <w:jc w:val="center"/>
                              <w:rPr>
                                <w:b/>
                                <w:shd w:val="clear" w:color="auto" w:fill="FFFFFF"/>
                              </w:rPr>
                            </w:pPr>
                            <w:r w:rsidRPr="00A34C6F">
                              <w:rPr>
                                <w:b/>
                                <w:shd w:val="clear" w:color="auto" w:fill="FFFFFF"/>
                              </w:rPr>
                              <w:t xml:space="preserve"> per le classi IVC</w:t>
                            </w:r>
                            <w:r w:rsidR="008719CB">
                              <w:rPr>
                                <w:b/>
                                <w:shd w:val="clear" w:color="auto" w:fill="FFFFFF"/>
                              </w:rPr>
                              <w:t xml:space="preserve"> </w:t>
                            </w:r>
                            <w:r w:rsidRPr="00A34C6F">
                              <w:rPr>
                                <w:b/>
                                <w:shd w:val="clear" w:color="auto" w:fill="FFFFFF"/>
                              </w:rPr>
                              <w:t>C-IVD</w:t>
                            </w:r>
                            <w:r w:rsidR="008719CB">
                              <w:rPr>
                                <w:b/>
                                <w:shd w:val="clear" w:color="auto" w:fill="FFFFFF"/>
                              </w:rPr>
                              <w:t xml:space="preserve"> </w:t>
                            </w:r>
                            <w:r w:rsidRPr="00A34C6F">
                              <w:rPr>
                                <w:b/>
                                <w:shd w:val="clear" w:color="auto" w:fill="FFFFFF"/>
                              </w:rPr>
                              <w:t xml:space="preserve">C </w:t>
                            </w:r>
                          </w:p>
                          <w:p w14:paraId="2C9A953A" w14:textId="2F63AE6C" w:rsidR="00A34C6F" w:rsidRPr="00A34C6F" w:rsidRDefault="00A34C6F" w:rsidP="00A34C6F">
                            <w:pPr>
                              <w:pStyle w:val="Corpotesto"/>
                              <w:jc w:val="center"/>
                              <w:rPr>
                                <w:b/>
                                <w:shd w:val="clear" w:color="auto" w:fill="FFFFFF"/>
                              </w:rPr>
                            </w:pPr>
                            <w:r w:rsidRPr="00A34C6F">
                              <w:rPr>
                                <w:b/>
                                <w:shd w:val="clear" w:color="auto" w:fill="FFFFFF"/>
                              </w:rPr>
                              <w:t>(</w:t>
                            </w:r>
                            <w:r w:rsidR="008719CB">
                              <w:rPr>
                                <w:b/>
                                <w:shd w:val="clear" w:color="auto" w:fill="FFFFFF"/>
                              </w:rPr>
                              <w:t>L</w:t>
                            </w:r>
                            <w:r w:rsidRPr="00A34C6F">
                              <w:rPr>
                                <w:b/>
                                <w:shd w:val="clear" w:color="auto" w:fill="FFFFFF"/>
                              </w:rPr>
                              <w:t>iceo classico)</w:t>
                            </w:r>
                          </w:p>
                          <w:p w14:paraId="415B9C1A" w14:textId="77777777" w:rsidR="00A34C6F" w:rsidRPr="00A34C6F" w:rsidRDefault="00A34C6F" w:rsidP="00A34C6F">
                            <w:pPr>
                              <w:pStyle w:val="Corpotesto"/>
                              <w:jc w:val="center"/>
                              <w:rPr>
                                <w:b/>
                                <w:shd w:val="clear" w:color="auto" w:fill="FFFFFF"/>
                              </w:rPr>
                            </w:pPr>
                            <w:r w:rsidRPr="00A34C6F">
                              <w:rPr>
                                <w:b/>
                                <w:shd w:val="clear" w:color="auto" w:fill="FFFFFF"/>
                              </w:rPr>
                              <w:t>in collaborazione con</w:t>
                            </w:r>
                          </w:p>
                          <w:p w14:paraId="7280569A" w14:textId="77777777" w:rsidR="00A34C6F" w:rsidRDefault="00A34C6F" w:rsidP="00A34C6F">
                            <w:pPr>
                              <w:pStyle w:val="Corpotesto"/>
                              <w:jc w:val="center"/>
                              <w:rPr>
                                <w:b/>
                                <w:shd w:val="clear" w:color="auto" w:fill="FFFFFF"/>
                              </w:rPr>
                            </w:pPr>
                            <w:r w:rsidRPr="00A34C6F">
                              <w:rPr>
                                <w:b/>
                                <w:shd w:val="clear" w:color="auto" w:fill="FFFFFF"/>
                              </w:rPr>
                              <w:t xml:space="preserve">Dipartimento di Agraria </w:t>
                            </w:r>
                          </w:p>
                          <w:p w14:paraId="408744E3" w14:textId="6222E6BD" w:rsidR="000D1D9D" w:rsidRPr="00A34C6F" w:rsidRDefault="00A34C6F" w:rsidP="00A34C6F">
                            <w:pPr>
                              <w:pStyle w:val="Corpotesto"/>
                              <w:jc w:val="center"/>
                              <w:rPr>
                                <w:b/>
                              </w:rPr>
                            </w:pPr>
                            <w:r w:rsidRPr="00A34C6F">
                              <w:rPr>
                                <w:b/>
                                <w:shd w:val="clear" w:color="auto" w:fill="FFFFFF"/>
                              </w:rPr>
                              <w:t xml:space="preserve">presso Università degli Studi di Napoli </w:t>
                            </w:r>
                            <w:r w:rsidR="008719CB">
                              <w:rPr>
                                <w:b/>
                                <w:shd w:val="clear" w:color="auto" w:fill="FFFFFF"/>
                              </w:rPr>
                              <w:t>“</w:t>
                            </w:r>
                            <w:r w:rsidRPr="00A34C6F">
                              <w:rPr>
                                <w:b/>
                                <w:shd w:val="clear" w:color="auto" w:fill="FFFFFF"/>
                              </w:rPr>
                              <w:t>Federico II</w:t>
                            </w:r>
                            <w:r w:rsidR="008719CB">
                              <w:rPr>
                                <w:b/>
                                <w:shd w:val="clear" w:color="auto" w:fill="FFFFFF"/>
                              </w:rPr>
                              <w:t>”</w:t>
                            </w:r>
                          </w:p>
                        </w:txbxContent>
                      </wps:txbx>
                      <wps:bodyPr rot="0" vert="horz" wrap="square" lIns="0" tIns="0" rIns="0" bIns="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48C7D" id="_x0000_t202" coordsize="21600,21600" o:spt="202" path="m,l,21600r21600,l21600,xe">
                <v:stroke joinstyle="miter"/>
                <v:path gradientshapeok="t" o:connecttype="rect"/>
              </v:shapetype>
              <v:shape id="Casella di testo 2" o:spid="_x0000_s1026" type="#_x0000_t202" style="width:492.6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" filled="f" strokeweight=".5pt">
                <v:textbox inset="0,0,0,0">
                  <w:txbxContent>
                    <w:p w14:paraId="3202DC1D" w14:textId="77777777" w:rsidR="00352BBD" w:rsidRDefault="001C5247" w:rsidP="00AB1F77">
                      <w:pPr>
                        <w:spacing w:before="21" w:line="368" w:lineRule="exact"/>
                        <w:ind w:left="1315" w:right="1323"/>
                        <w:jc w:val="center"/>
                        <w:rPr>
                          <w:b/>
                        </w:rPr>
                      </w:pPr>
                      <w:bookmarkStart w:id="1" w:name="1fob9te" w:colFirst="0" w:colLast="0"/>
                      <w:bookmarkEnd w:id="1"/>
                      <w:r w:rsidRPr="00127B61">
                        <w:rPr>
                          <w:b/>
                        </w:rPr>
                        <w:t xml:space="preserve">Modulo </w:t>
                      </w:r>
                    </w:p>
                    <w:p w14:paraId="00C1EDF3" w14:textId="77777777" w:rsidR="00FE4A01"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2AD23AA7" w14:textId="77777777" w:rsidR="00A34C6F" w:rsidRDefault="00A34C6F" w:rsidP="00A34C6F">
                      <w:pPr>
                        <w:pStyle w:val="Corpotesto"/>
                        <w:jc w:val="center"/>
                        <w:rPr>
                          <w:b/>
                          <w:shd w:val="clear" w:color="auto" w:fill="FFFFFF"/>
                        </w:rPr>
                      </w:pPr>
                      <w:r w:rsidRPr="00A34C6F">
                        <w:rPr>
                          <w:b/>
                          <w:shd w:val="clear" w:color="auto" w:fill="FFFFFF"/>
                        </w:rPr>
                        <w:t>Avvio progetto PCTO</w:t>
                      </w:r>
                    </w:p>
                    <w:p w14:paraId="5E20D50F" w14:textId="6C693E38" w:rsidR="00A34C6F" w:rsidRDefault="00A34C6F" w:rsidP="00A34C6F">
                      <w:pPr>
                        <w:pStyle w:val="Corpotesto"/>
                        <w:jc w:val="center"/>
                        <w:rPr>
                          <w:b/>
                          <w:shd w:val="clear" w:color="auto" w:fill="FFFFFF"/>
                        </w:rPr>
                      </w:pPr>
                      <w:r w:rsidRPr="00A34C6F">
                        <w:rPr>
                          <w:b/>
                          <w:shd w:val="clear" w:color="auto" w:fill="FFFFFF"/>
                        </w:rPr>
                        <w:t xml:space="preserve"> per le classi IVC</w:t>
                      </w:r>
                      <w:r w:rsidR="008719CB">
                        <w:rPr>
                          <w:b/>
                          <w:shd w:val="clear" w:color="auto" w:fill="FFFFFF"/>
                        </w:rPr>
                        <w:t xml:space="preserve"> </w:t>
                      </w:r>
                      <w:r w:rsidRPr="00A34C6F">
                        <w:rPr>
                          <w:b/>
                          <w:shd w:val="clear" w:color="auto" w:fill="FFFFFF"/>
                        </w:rPr>
                        <w:t>C-IVD</w:t>
                      </w:r>
                      <w:r w:rsidR="008719CB">
                        <w:rPr>
                          <w:b/>
                          <w:shd w:val="clear" w:color="auto" w:fill="FFFFFF"/>
                        </w:rPr>
                        <w:t xml:space="preserve"> </w:t>
                      </w:r>
                      <w:r w:rsidRPr="00A34C6F">
                        <w:rPr>
                          <w:b/>
                          <w:shd w:val="clear" w:color="auto" w:fill="FFFFFF"/>
                        </w:rPr>
                        <w:t xml:space="preserve">C </w:t>
                      </w:r>
                    </w:p>
                    <w:p w14:paraId="2C9A953A" w14:textId="2F63AE6C" w:rsidR="00A34C6F" w:rsidRPr="00A34C6F" w:rsidRDefault="00A34C6F" w:rsidP="00A34C6F">
                      <w:pPr>
                        <w:pStyle w:val="Corpotesto"/>
                        <w:jc w:val="center"/>
                        <w:rPr>
                          <w:b/>
                          <w:shd w:val="clear" w:color="auto" w:fill="FFFFFF"/>
                        </w:rPr>
                      </w:pPr>
                      <w:r w:rsidRPr="00A34C6F">
                        <w:rPr>
                          <w:b/>
                          <w:shd w:val="clear" w:color="auto" w:fill="FFFFFF"/>
                        </w:rPr>
                        <w:t>(</w:t>
                      </w:r>
                      <w:r w:rsidR="008719CB">
                        <w:rPr>
                          <w:b/>
                          <w:shd w:val="clear" w:color="auto" w:fill="FFFFFF"/>
                        </w:rPr>
                        <w:t>L</w:t>
                      </w:r>
                      <w:r w:rsidRPr="00A34C6F">
                        <w:rPr>
                          <w:b/>
                          <w:shd w:val="clear" w:color="auto" w:fill="FFFFFF"/>
                        </w:rPr>
                        <w:t>iceo classico)</w:t>
                      </w:r>
                    </w:p>
                    <w:p w14:paraId="415B9C1A" w14:textId="77777777" w:rsidR="00A34C6F" w:rsidRPr="00A34C6F" w:rsidRDefault="00A34C6F" w:rsidP="00A34C6F">
                      <w:pPr>
                        <w:pStyle w:val="Corpotesto"/>
                        <w:jc w:val="center"/>
                        <w:rPr>
                          <w:b/>
                          <w:shd w:val="clear" w:color="auto" w:fill="FFFFFF"/>
                        </w:rPr>
                      </w:pPr>
                      <w:r w:rsidRPr="00A34C6F">
                        <w:rPr>
                          <w:b/>
                          <w:shd w:val="clear" w:color="auto" w:fill="FFFFFF"/>
                        </w:rPr>
                        <w:t>in collaborazione con</w:t>
                      </w:r>
                    </w:p>
                    <w:p w14:paraId="7280569A" w14:textId="77777777" w:rsidR="00A34C6F" w:rsidRDefault="00A34C6F" w:rsidP="00A34C6F">
                      <w:pPr>
                        <w:pStyle w:val="Corpotesto"/>
                        <w:jc w:val="center"/>
                        <w:rPr>
                          <w:b/>
                          <w:shd w:val="clear" w:color="auto" w:fill="FFFFFF"/>
                        </w:rPr>
                      </w:pPr>
                      <w:r w:rsidRPr="00A34C6F">
                        <w:rPr>
                          <w:b/>
                          <w:shd w:val="clear" w:color="auto" w:fill="FFFFFF"/>
                        </w:rPr>
                        <w:t xml:space="preserve">Dipartimento di Agraria </w:t>
                      </w:r>
                    </w:p>
                    <w:p w14:paraId="408744E3" w14:textId="6222E6BD" w:rsidR="000D1D9D" w:rsidRPr="00A34C6F" w:rsidRDefault="00A34C6F" w:rsidP="00A34C6F">
                      <w:pPr>
                        <w:pStyle w:val="Corpotesto"/>
                        <w:jc w:val="center"/>
                        <w:rPr>
                          <w:b/>
                        </w:rPr>
                      </w:pPr>
                      <w:r w:rsidRPr="00A34C6F">
                        <w:rPr>
                          <w:b/>
                          <w:shd w:val="clear" w:color="auto" w:fill="FFFFFF"/>
                        </w:rPr>
                        <w:t xml:space="preserve">presso Università degli Studi di Napoli </w:t>
                      </w:r>
                      <w:r w:rsidR="008719CB">
                        <w:rPr>
                          <w:b/>
                          <w:shd w:val="clear" w:color="auto" w:fill="FFFFFF"/>
                        </w:rPr>
                        <w:t>“</w:t>
                      </w:r>
                      <w:r w:rsidRPr="00A34C6F">
                        <w:rPr>
                          <w:b/>
                          <w:shd w:val="clear" w:color="auto" w:fill="FFFFFF"/>
                        </w:rPr>
                        <w:t>Federico II</w:t>
                      </w:r>
                      <w:r w:rsidR="008719CB">
                        <w:rPr>
                          <w:b/>
                          <w:shd w:val="clear" w:color="auto" w:fill="FFFFFF"/>
                        </w:rPr>
                        <w:t>”</w:t>
                      </w:r>
                    </w:p>
                  </w:txbxContent>
                </v:textbox>
                <w10:anchorlock/>
              </v:shape>
            </w:pict>
          </mc:Fallback>
        </mc:AlternateContent>
      </w:r>
    </w:p>
    <w:p w14:paraId="3FD842E9" w14:textId="77777777" w:rsidR="00311233" w:rsidRDefault="00311233">
      <w:pPr>
        <w:pStyle w:val="Titolo1"/>
        <w:spacing w:line="287" w:lineRule="auto"/>
        <w:ind w:right="225"/>
        <w:jc w:val="right"/>
      </w:pPr>
    </w:p>
    <w:p w14:paraId="668BC440"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1AF4C2C3" w14:textId="77777777" w:rsidR="00311233"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3AE081D1" w14:textId="77777777" w:rsidR="00853603" w:rsidRDefault="00853603">
      <w:pPr>
        <w:spacing w:before="3"/>
        <w:ind w:left="7248" w:right="220" w:firstLine="260"/>
        <w:jc w:val="right"/>
        <w:rPr>
          <w:b/>
        </w:rPr>
      </w:pPr>
    </w:p>
    <w:p w14:paraId="51E0F3A2" w14:textId="77777777" w:rsidR="00853603" w:rsidRDefault="00853603">
      <w:pPr>
        <w:spacing w:before="3"/>
        <w:ind w:left="7248" w:right="220" w:firstLine="260"/>
        <w:jc w:val="right"/>
        <w:rPr>
          <w:b/>
        </w:rPr>
      </w:pPr>
    </w:p>
    <w:p w14:paraId="27A87D99" w14:textId="5EEB294B" w:rsidR="00CE37B4" w:rsidRPr="00A34C6F" w:rsidRDefault="00BB262F" w:rsidP="008719CB">
      <w:pPr>
        <w:shd w:val="clear" w:color="auto" w:fill="FFFFFF"/>
        <w:ind w:left="851" w:hanging="851"/>
        <w:jc w:val="both"/>
        <w:rPr>
          <w:b/>
        </w:rPr>
      </w:pPr>
      <w:r w:rsidRPr="00BB262F">
        <w:rPr>
          <w:b/>
        </w:rPr>
        <w:t xml:space="preserve">Oggetto: </w:t>
      </w:r>
      <w:r w:rsidR="00A34C6F" w:rsidRPr="00A34C6F">
        <w:rPr>
          <w:b/>
          <w:color w:val="1F1F1F"/>
          <w:shd w:val="clear" w:color="auto" w:fill="FFFFFF"/>
        </w:rPr>
        <w:t>Avvio progetto PCTO per le classi IVCC-IVDC (liceo classico) in collaborazione con</w:t>
      </w:r>
      <w:r w:rsidR="008719CB">
        <w:rPr>
          <w:b/>
          <w:color w:val="1F1F1F"/>
          <w:shd w:val="clear" w:color="auto" w:fill="FFFFFF"/>
        </w:rPr>
        <w:t xml:space="preserve"> il </w:t>
      </w:r>
      <w:r w:rsidR="00A34C6F" w:rsidRPr="00A34C6F">
        <w:rPr>
          <w:b/>
          <w:color w:val="1F1F1F"/>
          <w:shd w:val="clear" w:color="auto" w:fill="FFFFFF"/>
        </w:rPr>
        <w:t xml:space="preserve">Dipartimento di Agraria presso Università degli Studi di Napoli </w:t>
      </w:r>
      <w:r w:rsidR="008719CB">
        <w:rPr>
          <w:b/>
          <w:color w:val="1F1F1F"/>
          <w:shd w:val="clear" w:color="auto" w:fill="FFFFFF"/>
        </w:rPr>
        <w:t>“</w:t>
      </w:r>
      <w:r w:rsidR="00A34C6F" w:rsidRPr="00A34C6F">
        <w:rPr>
          <w:b/>
          <w:color w:val="1F1F1F"/>
          <w:shd w:val="clear" w:color="auto" w:fill="FFFFFF"/>
        </w:rPr>
        <w:t>Federico II</w:t>
      </w:r>
      <w:r w:rsidR="008719CB">
        <w:rPr>
          <w:b/>
          <w:color w:val="1F1F1F"/>
          <w:shd w:val="clear" w:color="auto" w:fill="FFFFFF"/>
        </w:rPr>
        <w:t>”</w:t>
      </w:r>
      <w:r w:rsidR="00A34C6F" w:rsidRPr="00A34C6F">
        <w:rPr>
          <w:b/>
          <w:color w:val="1F1F1F"/>
          <w:shd w:val="clear" w:color="auto" w:fill="FFFFFF"/>
        </w:rPr>
        <w:t>.</w:t>
      </w:r>
    </w:p>
    <w:p w14:paraId="05E72E41" w14:textId="77777777" w:rsidR="003D108D" w:rsidRPr="00CE37B4" w:rsidRDefault="003D108D" w:rsidP="003D108D">
      <w:pPr>
        <w:ind w:right="175"/>
        <w:rPr>
          <w:color w:val="000000"/>
        </w:rPr>
      </w:pPr>
    </w:p>
    <w:p w14:paraId="10E614A9"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14:paraId="65B34ED7"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2AE477D5"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19D5E52C"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3DC584B4"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5D80BE50"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2F11E37F" w14:textId="687D623D" w:rsidR="00311233" w:rsidRPr="003D77A4" w:rsidRDefault="001C5247" w:rsidP="00127B61">
      <w:pPr>
        <w:pStyle w:val="Nessunaspaziatura"/>
        <w:jc w:val="both"/>
        <w:rPr>
          <w:i/>
        </w:rPr>
      </w:pPr>
      <w:r w:rsidRPr="003D77A4">
        <w:t>Genitori dell’alunno/a</w:t>
      </w:r>
      <w:r w:rsidR="00127B61" w:rsidRPr="003D77A4">
        <w:t xml:space="preserve"> ……………….                ……………….. </w:t>
      </w:r>
      <w:r w:rsidR="009E12F7">
        <w:tab/>
        <w:t>della</w:t>
      </w:r>
      <w:r w:rsidR="00EA73E0">
        <w:t xml:space="preserve"> classe </w:t>
      </w:r>
      <w:r w:rsidR="009E12F7">
        <w:t>…….</w:t>
      </w:r>
      <w:r w:rsidRPr="003D77A4">
        <w:t>, presa visione del</w:t>
      </w:r>
      <w:r w:rsidR="00853603">
        <w:t>la circolare interna in epigrafe</w:t>
      </w:r>
    </w:p>
    <w:p w14:paraId="5C515035" w14:textId="77777777" w:rsidR="00311233" w:rsidRPr="003D77A4" w:rsidRDefault="001C5247">
      <w:pPr>
        <w:pStyle w:val="Titolo2"/>
        <w:spacing w:before="139"/>
        <w:ind w:left="2790" w:right="2803"/>
        <w:jc w:val="center"/>
        <w:rPr>
          <w:sz w:val="22"/>
          <w:szCs w:val="22"/>
        </w:rPr>
      </w:pPr>
      <w:r w:rsidRPr="003D77A4">
        <w:rPr>
          <w:sz w:val="22"/>
          <w:szCs w:val="22"/>
        </w:rPr>
        <w:t>AUTORIZZANO</w:t>
      </w:r>
    </w:p>
    <w:p w14:paraId="367EEFA0" w14:textId="77777777" w:rsidR="00311233" w:rsidRPr="003D77A4" w:rsidRDefault="00311233">
      <w:pPr>
        <w:pBdr>
          <w:top w:val="nil"/>
          <w:left w:val="nil"/>
          <w:bottom w:val="nil"/>
          <w:right w:val="nil"/>
          <w:between w:val="nil"/>
        </w:pBdr>
        <w:spacing w:before="9"/>
        <w:rPr>
          <w:b/>
          <w:color w:val="000000"/>
        </w:rPr>
      </w:pPr>
    </w:p>
    <w:p w14:paraId="3EBB95F5" w14:textId="6AC0899A" w:rsidR="00F92AF7" w:rsidRDefault="00170AC4" w:rsidP="00CE37B4">
      <w:pPr>
        <w:jc w:val="both"/>
      </w:pPr>
      <w:bookmarkStart w:id="2" w:name="_gjdgxs" w:colFirst="0" w:colLast="0"/>
      <w:bookmarkEnd w:id="2"/>
      <w:r>
        <w:t>il/la proprio/a figlio/a_________________</w:t>
      </w:r>
      <w:r w:rsidR="00EA73E0">
        <w:t xml:space="preserve">__________ </w:t>
      </w:r>
      <w:r w:rsidR="001C5247" w:rsidRPr="003D77A4">
        <w:t xml:space="preserve">a partecipare </w:t>
      </w:r>
      <w:r w:rsidR="003917AF">
        <w:t>agli incontri</w:t>
      </w:r>
      <w:r w:rsidR="00F92AF7">
        <w:t xml:space="preserve"> </w:t>
      </w:r>
      <w:r w:rsidR="00BB262F">
        <w:t>in oggetto</w:t>
      </w:r>
      <w:r w:rsidR="00F92AF7">
        <w:t>,</w:t>
      </w:r>
      <w:r w:rsidR="007975B0" w:rsidRPr="003D77A4">
        <w:t xml:space="preserve"> </w:t>
      </w:r>
      <w:r w:rsidR="001C5247" w:rsidRPr="003D77A4">
        <w:t>che</w:t>
      </w:r>
      <w:r w:rsidR="00F92AF7">
        <w:t xml:space="preserve"> si </w:t>
      </w:r>
      <w:r w:rsidR="003917AF">
        <w:t xml:space="preserve">terranno secondo </w:t>
      </w:r>
      <w:r w:rsidR="000D1D9D">
        <w:t>il seguente impianto organizzativo:</w:t>
      </w:r>
    </w:p>
    <w:p w14:paraId="3D74A0C2" w14:textId="77777777" w:rsidR="00F92AF7" w:rsidRDefault="00F92AF7" w:rsidP="00F92AF7">
      <w:pPr>
        <w:pStyle w:val="Paragrafoelenco"/>
        <w:ind w:left="780"/>
        <w:jc w:val="both"/>
        <w:rPr>
          <w:b/>
        </w:rPr>
      </w:pPr>
    </w:p>
    <w:p w14:paraId="3E481AA1" w14:textId="77777777" w:rsidR="001E58E5" w:rsidRDefault="001E58E5" w:rsidP="001E58E5">
      <w:pPr>
        <w:pStyle w:val="Corpotesto"/>
        <w:rPr>
          <w:sz w:val="22"/>
          <w:szCs w:val="22"/>
        </w:rPr>
      </w:pPr>
      <w:r w:rsidRPr="001E58E5">
        <w:rPr>
          <w:b/>
          <w:sz w:val="22"/>
          <w:szCs w:val="22"/>
          <w:u w:val="single"/>
        </w:rPr>
        <w:t>Primo incontro:</w:t>
      </w:r>
      <w:r w:rsidRPr="001E58E5">
        <w:rPr>
          <w:sz w:val="22"/>
          <w:szCs w:val="22"/>
        </w:rPr>
        <w:t xml:space="preserve"> lunedì 13 gennaio 2025, dalle ore 10:54 alle ore 13:24, presso l’Aula magna del liceo classico.  </w:t>
      </w:r>
    </w:p>
    <w:p w14:paraId="6F325865" w14:textId="77777777" w:rsidR="001E58E5" w:rsidRPr="001E58E5" w:rsidRDefault="001E58E5" w:rsidP="001E58E5">
      <w:pPr>
        <w:pStyle w:val="Corpotesto"/>
        <w:rPr>
          <w:sz w:val="22"/>
          <w:szCs w:val="22"/>
        </w:rPr>
      </w:pPr>
      <w:r w:rsidRPr="001E58E5">
        <w:rPr>
          <w:sz w:val="22"/>
          <w:szCs w:val="22"/>
        </w:rPr>
        <w:t xml:space="preserve">  </w:t>
      </w:r>
    </w:p>
    <w:p w14:paraId="79760696" w14:textId="77777777" w:rsidR="001E58E5" w:rsidRPr="001E58E5" w:rsidRDefault="001E58E5" w:rsidP="001E58E5">
      <w:pPr>
        <w:pStyle w:val="Corpotesto"/>
        <w:rPr>
          <w:sz w:val="22"/>
          <w:szCs w:val="22"/>
        </w:rPr>
      </w:pPr>
      <w:r w:rsidRPr="001E58E5">
        <w:rPr>
          <w:b/>
          <w:sz w:val="22"/>
          <w:szCs w:val="22"/>
          <w:u w:val="single"/>
        </w:rPr>
        <w:t>Secondo incontro:</w:t>
      </w:r>
      <w:r w:rsidRPr="001E58E5">
        <w:rPr>
          <w:sz w:val="22"/>
          <w:szCs w:val="22"/>
        </w:rPr>
        <w:t xml:space="preserve"> lunedì 20 gennaio 2025, dalle ore 10:54 alle ore 13:24, presso l’Aula magna del liceo classico.</w:t>
      </w:r>
    </w:p>
    <w:p w14:paraId="3FE797E9" w14:textId="77777777" w:rsidR="001E58E5" w:rsidRPr="001E58E5" w:rsidRDefault="001E58E5" w:rsidP="001E58E5">
      <w:pPr>
        <w:pStyle w:val="Corpotesto"/>
        <w:rPr>
          <w:sz w:val="22"/>
          <w:szCs w:val="22"/>
        </w:rPr>
      </w:pPr>
    </w:p>
    <w:p w14:paraId="32BBA362" w14:textId="77777777" w:rsidR="001E58E5" w:rsidRPr="001E58E5" w:rsidRDefault="001E58E5" w:rsidP="001E58E5">
      <w:pPr>
        <w:pStyle w:val="Corpotesto"/>
        <w:rPr>
          <w:sz w:val="22"/>
          <w:szCs w:val="22"/>
        </w:rPr>
      </w:pPr>
      <w:r w:rsidRPr="001E58E5">
        <w:rPr>
          <w:b/>
          <w:sz w:val="22"/>
          <w:szCs w:val="22"/>
          <w:u w:val="single"/>
        </w:rPr>
        <w:t>Primo incontro:</w:t>
      </w:r>
      <w:r w:rsidRPr="001E58E5">
        <w:rPr>
          <w:sz w:val="22"/>
          <w:szCs w:val="22"/>
        </w:rPr>
        <w:t xml:space="preserve"> lunedì 3 febbraio (per la IVCC) e mercoledì febbraio (per la IVDC), di n. 5 ore a partire dalle ore 9:00 </w:t>
      </w:r>
    </w:p>
    <w:p w14:paraId="6377A2FE" w14:textId="77777777" w:rsidR="001E58E5" w:rsidRPr="001E58E5" w:rsidRDefault="001E58E5" w:rsidP="001E58E5">
      <w:pPr>
        <w:pStyle w:val="Corpotesto"/>
        <w:rPr>
          <w:sz w:val="22"/>
          <w:szCs w:val="22"/>
        </w:rPr>
      </w:pPr>
      <w:r w:rsidRPr="001E58E5">
        <w:rPr>
          <w:b/>
          <w:sz w:val="22"/>
          <w:szCs w:val="22"/>
          <w:u w:val="single"/>
        </w:rPr>
        <w:t>Secondo incontro:</w:t>
      </w:r>
      <w:r w:rsidRPr="001E58E5">
        <w:rPr>
          <w:sz w:val="22"/>
          <w:szCs w:val="22"/>
        </w:rPr>
        <w:t xml:space="preserve"> lunedì 17 febbraio (per la IVDC) e giovedì 27 febbraio (per la IVCC) di n. 5 ore a partire dalle ore 9:00 </w:t>
      </w:r>
    </w:p>
    <w:p w14:paraId="7FB4D38B" w14:textId="77777777" w:rsidR="00255F6D" w:rsidRDefault="00255F6D" w:rsidP="001E58E5">
      <w:pPr>
        <w:shd w:val="clear" w:color="auto" w:fill="FFFFFF"/>
        <w:jc w:val="both"/>
      </w:pPr>
    </w:p>
    <w:p w14:paraId="3D5D6363" w14:textId="77777777" w:rsidR="00311233" w:rsidRPr="003D77A4" w:rsidRDefault="00311233">
      <w:pPr>
        <w:pBdr>
          <w:top w:val="nil"/>
          <w:left w:val="nil"/>
          <w:bottom w:val="nil"/>
          <w:right w:val="nil"/>
          <w:between w:val="nil"/>
        </w:pBdr>
        <w:jc w:val="both"/>
        <w:rPr>
          <w:color w:val="000000"/>
        </w:rPr>
      </w:pPr>
    </w:p>
    <w:p w14:paraId="42BAA694" w14:textId="77777777" w:rsidR="00311233" w:rsidRPr="003D77A4" w:rsidRDefault="00EE09DA">
      <w:pPr>
        <w:tabs>
          <w:tab w:val="left" w:pos="5295"/>
        </w:tabs>
        <w:jc w:val="right"/>
      </w:pPr>
      <w:r>
        <w:t>I GENITORI/ESERCENTI POTESTÀ</w:t>
      </w:r>
      <w:r w:rsidRPr="003D77A4">
        <w:t xml:space="preserve"> </w:t>
      </w:r>
      <w:r w:rsidR="001C5247" w:rsidRPr="003D77A4">
        <w:t xml:space="preserve">GENITORIALE/TUTORI    </w:t>
      </w:r>
    </w:p>
    <w:p w14:paraId="0D955EE6" w14:textId="77777777" w:rsidR="00311233" w:rsidRPr="003D77A4" w:rsidRDefault="00311233">
      <w:pPr>
        <w:tabs>
          <w:tab w:val="left" w:pos="5295"/>
        </w:tabs>
        <w:jc w:val="both"/>
      </w:pPr>
    </w:p>
    <w:p w14:paraId="36665CF2"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10087D05" w14:textId="77777777" w:rsidR="00311233" w:rsidRPr="003D77A4" w:rsidRDefault="00311233">
      <w:pPr>
        <w:tabs>
          <w:tab w:val="left" w:pos="5940"/>
          <w:tab w:val="left" w:pos="9555"/>
        </w:tabs>
        <w:jc w:val="right"/>
        <w:rPr>
          <w:b/>
        </w:rPr>
      </w:pPr>
    </w:p>
    <w:p w14:paraId="30B0D8C6" w14:textId="77777777" w:rsidR="00311233" w:rsidRPr="003D77A4" w:rsidRDefault="001C5247">
      <w:pPr>
        <w:tabs>
          <w:tab w:val="left" w:pos="5940"/>
          <w:tab w:val="left" w:pos="9555"/>
        </w:tabs>
        <w:jc w:val="right"/>
        <w:rPr>
          <w:b/>
        </w:rPr>
      </w:pPr>
      <w:bookmarkStart w:id="3" w:name="_30j0zll" w:colFirst="0" w:colLast="0"/>
      <w:bookmarkEnd w:id="3"/>
      <w:r w:rsidRPr="003D77A4">
        <w:rPr>
          <w:b/>
        </w:rPr>
        <w:t>_____________________________________</w:t>
      </w:r>
    </w:p>
    <w:p w14:paraId="708A6788" w14:textId="77777777" w:rsidR="00311233" w:rsidRPr="003D77A4" w:rsidRDefault="001C5247">
      <w:pPr>
        <w:spacing w:line="200" w:lineRule="auto"/>
        <w:jc w:val="center"/>
        <w:rPr>
          <w:color w:val="000000"/>
        </w:rPr>
      </w:pPr>
      <w:r w:rsidRPr="003D77A4">
        <w:rPr>
          <w:color w:val="000000"/>
        </w:rPr>
        <w:lastRenderedPageBreak/>
        <w:t>ALTRIMENTI I</w:t>
      </w:r>
      <w:r w:rsidRPr="003D77A4">
        <w:t xml:space="preserve">NDICARE SE SI TRATTA DI CASO </w:t>
      </w:r>
      <w:r w:rsidRPr="003D77A4">
        <w:rPr>
          <w:b/>
        </w:rPr>
        <w:t>A</w:t>
      </w:r>
      <w:r w:rsidRPr="003D77A4">
        <w:t xml:space="preserve"> O CASO </w:t>
      </w:r>
      <w:r w:rsidRPr="003D77A4">
        <w:rPr>
          <w:b/>
        </w:rPr>
        <w:t>B</w:t>
      </w:r>
    </w:p>
    <w:p w14:paraId="08B2CA97" w14:textId="77777777" w:rsidR="00311233" w:rsidRPr="003D77A4" w:rsidRDefault="00311233">
      <w:pPr>
        <w:spacing w:line="200" w:lineRule="auto"/>
        <w:jc w:val="both"/>
        <w:rPr>
          <w:color w:val="000000"/>
        </w:rPr>
      </w:pPr>
    </w:p>
    <w:p w14:paraId="4E12B1D6" w14:textId="77777777"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14:paraId="3E3D3450" w14:textId="77777777" w:rsidR="00127B61" w:rsidRPr="003D77A4" w:rsidRDefault="00127B61">
      <w:pPr>
        <w:tabs>
          <w:tab w:val="left" w:pos="4780"/>
        </w:tabs>
        <w:spacing w:line="289" w:lineRule="auto"/>
        <w:jc w:val="both"/>
        <w:rPr>
          <w:b/>
        </w:rPr>
      </w:pPr>
    </w:p>
    <w:p w14:paraId="4D0CA52C"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79296717" w14:textId="77777777" w:rsidR="00311233" w:rsidRPr="003D77A4" w:rsidRDefault="00311233">
      <w:pPr>
        <w:spacing w:line="200" w:lineRule="auto"/>
        <w:jc w:val="both"/>
        <w:rPr>
          <w:color w:val="000000"/>
        </w:rPr>
      </w:pPr>
    </w:p>
    <w:p w14:paraId="4464E2F4" w14:textId="77777777" w:rsidR="00311233" w:rsidRPr="003D77A4" w:rsidRDefault="001C5247" w:rsidP="00127B61">
      <w:pPr>
        <w:spacing w:line="276" w:lineRule="auto"/>
        <w:jc w:val="both"/>
        <w:rPr>
          <w:color w:val="000000"/>
        </w:rPr>
      </w:pPr>
      <w:r w:rsidRPr="003D77A4">
        <w:rPr>
          <w:color w:val="000000"/>
        </w:rPr>
        <w:t xml:space="preserve">Ai sensi e per gli effetti del D.P.R. 445/2000 e </w:t>
      </w:r>
      <w:proofErr w:type="spellStart"/>
      <w:r w:rsidRPr="003D77A4">
        <w:rPr>
          <w:color w:val="000000"/>
        </w:rPr>
        <w:t>ss.mm.ii</w:t>
      </w:r>
      <w:proofErr w:type="spellEnd"/>
      <w:r w:rsidRPr="003D77A4">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6D637F62" w14:textId="77777777" w:rsidR="00311233" w:rsidRPr="003D77A4" w:rsidRDefault="00311233">
      <w:pPr>
        <w:spacing w:line="200" w:lineRule="auto"/>
        <w:rPr>
          <w:color w:val="000000"/>
        </w:rPr>
      </w:pPr>
    </w:p>
    <w:p w14:paraId="1D1ABD27" w14:textId="77777777" w:rsidR="00311233" w:rsidRPr="003D77A4" w:rsidRDefault="00311233">
      <w:pPr>
        <w:spacing w:line="200" w:lineRule="auto"/>
        <w:rPr>
          <w:color w:val="000000"/>
        </w:rPr>
      </w:pPr>
    </w:p>
    <w:p w14:paraId="25D74009" w14:textId="77777777" w:rsidR="00311233" w:rsidRPr="003D77A4" w:rsidRDefault="00311233">
      <w:pPr>
        <w:tabs>
          <w:tab w:val="left" w:pos="3000"/>
        </w:tabs>
        <w:spacing w:before="11"/>
        <w:ind w:left="106" w:right="-56"/>
        <w:rPr>
          <w:b/>
          <w:color w:val="000000"/>
        </w:rPr>
      </w:pPr>
    </w:p>
    <w:p w14:paraId="4DC05BF5" w14:textId="77777777" w:rsidR="00311233" w:rsidRPr="003D77A4" w:rsidRDefault="001C5247">
      <w:pPr>
        <w:tabs>
          <w:tab w:val="left" w:pos="3000"/>
        </w:tabs>
        <w:spacing w:before="11"/>
        <w:ind w:left="106" w:right="-56"/>
        <w:rPr>
          <w:b/>
          <w:color w:val="000000"/>
        </w:rPr>
      </w:pPr>
      <w:r w:rsidRPr="003D77A4">
        <w:rPr>
          <w:b/>
          <w:color w:val="000000"/>
        </w:rPr>
        <w:t>Nocera Inferiore, …………..</w:t>
      </w:r>
    </w:p>
    <w:p w14:paraId="679492CE" w14:textId="77777777" w:rsidR="00311233" w:rsidRPr="003D77A4" w:rsidRDefault="001C5247">
      <w:pPr>
        <w:spacing w:before="280" w:after="280"/>
        <w:jc w:val="right"/>
        <w:rPr>
          <w:b/>
          <w:color w:val="000000"/>
        </w:rPr>
      </w:pPr>
      <w:r w:rsidRPr="003D77A4">
        <w:rPr>
          <w:b/>
          <w:color w:val="000000"/>
        </w:rPr>
        <w:t>Il genitore/esercente potestà genitoriale/tutore</w:t>
      </w:r>
    </w:p>
    <w:p w14:paraId="49D0C9A5"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22A853D7" wp14:editId="2EA51641">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2F131"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8"/>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E02BB" w14:textId="77777777" w:rsidR="00D52300" w:rsidRDefault="00D52300" w:rsidP="00127B61">
      <w:r>
        <w:separator/>
      </w:r>
    </w:p>
  </w:endnote>
  <w:endnote w:type="continuationSeparator" w:id="0">
    <w:p w14:paraId="315019CA" w14:textId="77777777" w:rsidR="00D52300" w:rsidRDefault="00D52300"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448E2" w14:textId="77777777" w:rsidR="00D52300" w:rsidRDefault="00D52300" w:rsidP="00127B61">
      <w:r>
        <w:separator/>
      </w:r>
    </w:p>
  </w:footnote>
  <w:footnote w:type="continuationSeparator" w:id="0">
    <w:p w14:paraId="599ED027" w14:textId="77777777" w:rsidR="00D52300" w:rsidRDefault="00D52300" w:rsidP="0012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8399F" w14:textId="77777777" w:rsidR="00127B61" w:rsidRDefault="00127B61" w:rsidP="00127B61">
    <w:pPr>
      <w:pStyle w:val="Intestazione"/>
      <w:jc w:val="center"/>
    </w:pPr>
    <w:r>
      <w:rPr>
        <w:b/>
        <w:noProof/>
        <w:color w:val="000000"/>
        <w:sz w:val="20"/>
        <w:szCs w:val="20"/>
      </w:rPr>
      <w:drawing>
        <wp:inline distT="0" distB="0" distL="0" distR="0" wp14:anchorId="34137324" wp14:editId="693504B7">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1B6"/>
    <w:multiLevelType w:val="hybridMultilevel"/>
    <w:tmpl w:val="2A206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FE3C89"/>
    <w:multiLevelType w:val="hybridMultilevel"/>
    <w:tmpl w:val="1DCA3B3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779B3A64"/>
    <w:multiLevelType w:val="hybridMultilevel"/>
    <w:tmpl w:val="75826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33"/>
    <w:rsid w:val="00006523"/>
    <w:rsid w:val="00017233"/>
    <w:rsid w:val="000D0CAA"/>
    <w:rsid w:val="000D1D9D"/>
    <w:rsid w:val="00127B61"/>
    <w:rsid w:val="00135D69"/>
    <w:rsid w:val="00143943"/>
    <w:rsid w:val="00170AC4"/>
    <w:rsid w:val="001C5247"/>
    <w:rsid w:val="001E58E5"/>
    <w:rsid w:val="00255F6D"/>
    <w:rsid w:val="00311233"/>
    <w:rsid w:val="00352BBD"/>
    <w:rsid w:val="00354534"/>
    <w:rsid w:val="003917AF"/>
    <w:rsid w:val="003D108D"/>
    <w:rsid w:val="003D77A4"/>
    <w:rsid w:val="004628BF"/>
    <w:rsid w:val="00464725"/>
    <w:rsid w:val="0048234C"/>
    <w:rsid w:val="004D7CEE"/>
    <w:rsid w:val="00543DC3"/>
    <w:rsid w:val="00611594"/>
    <w:rsid w:val="006801D8"/>
    <w:rsid w:val="006832D0"/>
    <w:rsid w:val="006916FF"/>
    <w:rsid w:val="00694636"/>
    <w:rsid w:val="006C543F"/>
    <w:rsid w:val="006D7EF9"/>
    <w:rsid w:val="007465FC"/>
    <w:rsid w:val="00767CFF"/>
    <w:rsid w:val="007975B0"/>
    <w:rsid w:val="007A7ABA"/>
    <w:rsid w:val="007C4CE9"/>
    <w:rsid w:val="00853603"/>
    <w:rsid w:val="00856077"/>
    <w:rsid w:val="008719CB"/>
    <w:rsid w:val="00886B27"/>
    <w:rsid w:val="008A7320"/>
    <w:rsid w:val="00950E46"/>
    <w:rsid w:val="009E12F7"/>
    <w:rsid w:val="00A055EB"/>
    <w:rsid w:val="00A0675B"/>
    <w:rsid w:val="00A34C6F"/>
    <w:rsid w:val="00A40276"/>
    <w:rsid w:val="00A424AA"/>
    <w:rsid w:val="00A57689"/>
    <w:rsid w:val="00AF0EA8"/>
    <w:rsid w:val="00B132D1"/>
    <w:rsid w:val="00B1646B"/>
    <w:rsid w:val="00B46B5F"/>
    <w:rsid w:val="00BB262F"/>
    <w:rsid w:val="00BF4540"/>
    <w:rsid w:val="00C304BC"/>
    <w:rsid w:val="00CD39ED"/>
    <w:rsid w:val="00CE37B4"/>
    <w:rsid w:val="00D52300"/>
    <w:rsid w:val="00D64287"/>
    <w:rsid w:val="00D64C5B"/>
    <w:rsid w:val="00E06256"/>
    <w:rsid w:val="00EA73E0"/>
    <w:rsid w:val="00ED75F0"/>
    <w:rsid w:val="00EE09DA"/>
    <w:rsid w:val="00EF4330"/>
    <w:rsid w:val="00F151D9"/>
    <w:rsid w:val="00F22EEF"/>
    <w:rsid w:val="00F71818"/>
    <w:rsid w:val="00F77632"/>
    <w:rsid w:val="00F92AF7"/>
    <w:rsid w:val="00FA6DBC"/>
    <w:rsid w:val="00FB621B"/>
    <w:rsid w:val="00FE4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 w:type="paragraph" w:styleId="Paragrafoelenco">
    <w:name w:val="List Paragraph"/>
    <w:basedOn w:val="Normale"/>
    <w:uiPriority w:val="34"/>
    <w:qFormat/>
    <w:rsid w:val="00F92AF7"/>
    <w:pPr>
      <w:ind w:left="720"/>
      <w:contextualSpacing/>
    </w:pPr>
  </w:style>
  <w:style w:type="paragraph" w:styleId="Corpotesto">
    <w:name w:val="Body Text"/>
    <w:basedOn w:val="Normale"/>
    <w:link w:val="CorpotestoCarattere"/>
    <w:uiPriority w:val="1"/>
    <w:qFormat/>
    <w:rsid w:val="000D1D9D"/>
    <w:pPr>
      <w:autoSpaceDE w:val="0"/>
      <w:autoSpaceDN w:val="0"/>
    </w:pPr>
    <w:rPr>
      <w:sz w:val="24"/>
      <w:szCs w:val="24"/>
      <w:lang w:eastAsia="en-US"/>
    </w:rPr>
  </w:style>
  <w:style w:type="character" w:customStyle="1" w:styleId="CorpotestoCarattere">
    <w:name w:val="Corpo testo Carattere"/>
    <w:basedOn w:val="Carpredefinitoparagrafo"/>
    <w:link w:val="Corpotesto"/>
    <w:uiPriority w:val="1"/>
    <w:rsid w:val="000D1D9D"/>
    <w:rPr>
      <w:sz w:val="24"/>
      <w:szCs w:val="24"/>
      <w:lang w:eastAsia="en-US"/>
    </w:rPr>
  </w:style>
  <w:style w:type="table" w:styleId="Grigliatabella">
    <w:name w:val="Table Grid"/>
    <w:basedOn w:val="Tabellanormale"/>
    <w:uiPriority w:val="39"/>
    <w:rsid w:val="000D1D9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 w:type="paragraph" w:styleId="Paragrafoelenco">
    <w:name w:val="List Paragraph"/>
    <w:basedOn w:val="Normale"/>
    <w:uiPriority w:val="34"/>
    <w:qFormat/>
    <w:rsid w:val="00F92AF7"/>
    <w:pPr>
      <w:ind w:left="720"/>
      <w:contextualSpacing/>
    </w:pPr>
  </w:style>
  <w:style w:type="paragraph" w:styleId="Corpotesto">
    <w:name w:val="Body Text"/>
    <w:basedOn w:val="Normale"/>
    <w:link w:val="CorpotestoCarattere"/>
    <w:uiPriority w:val="1"/>
    <w:qFormat/>
    <w:rsid w:val="000D1D9D"/>
    <w:pPr>
      <w:autoSpaceDE w:val="0"/>
      <w:autoSpaceDN w:val="0"/>
    </w:pPr>
    <w:rPr>
      <w:sz w:val="24"/>
      <w:szCs w:val="24"/>
      <w:lang w:eastAsia="en-US"/>
    </w:rPr>
  </w:style>
  <w:style w:type="character" w:customStyle="1" w:styleId="CorpotestoCarattere">
    <w:name w:val="Corpo testo Carattere"/>
    <w:basedOn w:val="Carpredefinitoparagrafo"/>
    <w:link w:val="Corpotesto"/>
    <w:uiPriority w:val="1"/>
    <w:rsid w:val="000D1D9D"/>
    <w:rPr>
      <w:sz w:val="24"/>
      <w:szCs w:val="24"/>
      <w:lang w:eastAsia="en-US"/>
    </w:rPr>
  </w:style>
  <w:style w:type="table" w:styleId="Grigliatabella">
    <w:name w:val="Table Grid"/>
    <w:basedOn w:val="Tabellanormale"/>
    <w:uiPriority w:val="39"/>
    <w:rsid w:val="000D1D9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Postazione 3</cp:lastModifiedBy>
  <cp:revision>2</cp:revision>
  <dcterms:created xsi:type="dcterms:W3CDTF">2025-01-10T12:57:00Z</dcterms:created>
  <dcterms:modified xsi:type="dcterms:W3CDTF">2025-01-10T12:57:00Z</dcterms:modified>
</cp:coreProperties>
</file>